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B07E97">
        <w:trPr>
          <w:trHeight w:val="3832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455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18.10.2018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8B3716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09230F" w:rsidTr="00B07E97">
        <w:trPr>
          <w:gridBefore w:val="1"/>
          <w:gridAfter w:val="4"/>
          <w:wBefore w:w="176" w:type="dxa"/>
          <w:wAfter w:w="4419" w:type="dxa"/>
          <w:trHeight w:val="3072"/>
        </w:trPr>
        <w:tc>
          <w:tcPr>
            <w:tcW w:w="4058" w:type="dxa"/>
            <w:gridSpan w:val="2"/>
          </w:tcPr>
          <w:p w:rsidR="00A676EF" w:rsidRPr="00B33BCE" w:rsidRDefault="0009230F" w:rsidP="00B33BCE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BCE">
              <w:rPr>
                <w:rFonts w:ascii="Times New Roman" w:hAnsi="Times New Roman" w:cs="Times New Roman"/>
                <w:sz w:val="28"/>
                <w:szCs w:val="28"/>
              </w:rPr>
              <w:t xml:space="preserve">О   внесении изменений в решение Совета депутатов от </w:t>
            </w:r>
            <w:r w:rsidR="00455752" w:rsidRPr="00B33BCE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  <w:r w:rsidR="00B33B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33B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5752" w:rsidRPr="00B33B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BCE">
              <w:rPr>
                <w:rFonts w:ascii="Times New Roman" w:hAnsi="Times New Roman" w:cs="Times New Roman"/>
                <w:sz w:val="28"/>
                <w:szCs w:val="28"/>
              </w:rPr>
              <w:t xml:space="preserve">    « Об </w:t>
            </w:r>
            <w:r w:rsidR="00455752" w:rsidRPr="00B33BCE">
              <w:rPr>
                <w:rFonts w:ascii="Times New Roman" w:hAnsi="Times New Roman" w:cs="Times New Roman"/>
                <w:sz w:val="28"/>
                <w:szCs w:val="28"/>
              </w:rPr>
              <w:t>установлении  ежемесячной  надбавки  к должностному  окладу  за особые условия  работы  и ежемесячного  денежного  поощрения  главе  муниципального образования Имангуловский   сельсовет</w:t>
            </w:r>
            <w:r w:rsidR="00A676EF" w:rsidRPr="00B33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7E97" w:rsidRPr="00B33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062F" w:rsidRPr="00B33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2EE3" w:rsidRPr="0009230F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Pr="0009230F" w:rsidRDefault="0009230F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Pr="00B07E97" w:rsidRDefault="0009230F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9230F" w:rsidRPr="00B07E97" w:rsidRDefault="0009230F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9230F" w:rsidRPr="00B07E97" w:rsidRDefault="0009230F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5752" w:rsidRDefault="00455752" w:rsidP="0009230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9230F" w:rsidRPr="002245DE" w:rsidRDefault="00455752" w:rsidP="002245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>Руководствуясь  Федеральным Законом  от 06.10.2003  №131-ФЗ «Об  общих принципах  организации  местного самоуправления  в Российской Федерации»,</w:t>
      </w:r>
      <w:r w:rsidR="0009230F" w:rsidRPr="002245DE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2245DE">
        <w:rPr>
          <w:rFonts w:ascii="Times New Roman" w:hAnsi="Times New Roman" w:cs="Times New Roman"/>
          <w:sz w:val="28"/>
          <w:szCs w:val="28"/>
        </w:rPr>
        <w:t>ом</w:t>
      </w:r>
      <w:r w:rsidR="0009230F" w:rsidRPr="002245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Имангуловский сельсовет</w:t>
      </w:r>
      <w:r w:rsidRPr="002245DE">
        <w:rPr>
          <w:rFonts w:ascii="Times New Roman" w:hAnsi="Times New Roman" w:cs="Times New Roman"/>
          <w:sz w:val="28"/>
          <w:szCs w:val="28"/>
        </w:rPr>
        <w:t>, в соответствии  с решением  Совета депутатов  муниципального образования Имангуловский  сельсовет от 01.09.2015 №229 « О денежном  содержании  лиц, замещающих  выборные  муниципальные  должности  и должности  муниципальной    службы  муниципального образования  Имангуловский  сельсовет  и порядке  его  выплаты»,</w:t>
      </w:r>
      <w:r w:rsidR="0009230F" w:rsidRPr="002245DE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Имангуловский с</w:t>
      </w:r>
      <w:r w:rsidR="00F7062F" w:rsidRPr="002245DE">
        <w:rPr>
          <w:rFonts w:ascii="Times New Roman" w:hAnsi="Times New Roman" w:cs="Times New Roman"/>
          <w:sz w:val="28"/>
          <w:szCs w:val="28"/>
        </w:rPr>
        <w:t>ельсовет третьего созыва</w:t>
      </w:r>
      <w:r w:rsidR="0009230F" w:rsidRPr="002245DE">
        <w:rPr>
          <w:rFonts w:ascii="Times New Roman" w:hAnsi="Times New Roman" w:cs="Times New Roman"/>
          <w:sz w:val="28"/>
          <w:szCs w:val="28"/>
        </w:rPr>
        <w:t xml:space="preserve"> р е ш и л :</w:t>
      </w:r>
    </w:p>
    <w:p w:rsidR="00455752" w:rsidRPr="002245DE" w:rsidRDefault="00B07E97" w:rsidP="002245DE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230F" w:rsidRPr="002245D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55752" w:rsidRPr="002245DE">
        <w:rPr>
          <w:rFonts w:ascii="Times New Roman" w:hAnsi="Times New Roman" w:cs="Times New Roman"/>
          <w:sz w:val="28"/>
          <w:szCs w:val="28"/>
        </w:rPr>
        <w:t xml:space="preserve">решение Совета депутатов от 30.12.2015 №15 </w:t>
      </w:r>
      <w:r w:rsidR="00455752" w:rsidRPr="002245DE">
        <w:rPr>
          <w:rFonts w:ascii="Times New Roman" w:hAnsi="Times New Roman" w:cs="Times New Roman"/>
          <w:bCs/>
          <w:sz w:val="28"/>
          <w:szCs w:val="28"/>
        </w:rPr>
        <w:t xml:space="preserve"> «  Об установлении  ежемесячной  надбавки  к должностному  окладу  за особые условия  работы  и ежемесячного  денежного  поощрения  главе  муниципального образования Имангуловский   сельсовет»</w:t>
      </w:r>
      <w:r w:rsidR="00455752" w:rsidRPr="002245D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062F" w:rsidRPr="002245DE" w:rsidRDefault="00F7062F" w:rsidP="002245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 xml:space="preserve">    </w:t>
      </w:r>
      <w:r w:rsidR="002245DE" w:rsidRPr="002245DE">
        <w:rPr>
          <w:rFonts w:ascii="Times New Roman" w:hAnsi="Times New Roman" w:cs="Times New Roman"/>
          <w:sz w:val="28"/>
          <w:szCs w:val="28"/>
        </w:rPr>
        <w:tab/>
      </w:r>
      <w:r w:rsidRPr="002245DE">
        <w:rPr>
          <w:rFonts w:ascii="Times New Roman" w:hAnsi="Times New Roman" w:cs="Times New Roman"/>
          <w:sz w:val="28"/>
          <w:szCs w:val="28"/>
        </w:rPr>
        <w:t xml:space="preserve"> 1.1  </w:t>
      </w:r>
      <w:r w:rsidR="00455752" w:rsidRPr="002245DE">
        <w:rPr>
          <w:rFonts w:ascii="Times New Roman" w:hAnsi="Times New Roman" w:cs="Times New Roman"/>
          <w:sz w:val="28"/>
          <w:szCs w:val="28"/>
        </w:rPr>
        <w:t>Пункт 1  читать в следующей  редакции:</w:t>
      </w:r>
    </w:p>
    <w:p w:rsidR="00455752" w:rsidRPr="002245DE" w:rsidRDefault="00455752" w:rsidP="002245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 xml:space="preserve">      « 1.Установить:</w:t>
      </w:r>
    </w:p>
    <w:p w:rsidR="00455752" w:rsidRPr="002245DE" w:rsidRDefault="00455752" w:rsidP="002245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>1.1.Ежемесячную надбавку   к должностному  окладу  за особые условия    муниципальной  службы  в размере 30 процентов  должностного оклада.</w:t>
      </w:r>
    </w:p>
    <w:p w:rsidR="00455752" w:rsidRPr="002245DE" w:rsidRDefault="00455752" w:rsidP="002245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lastRenderedPageBreak/>
        <w:t>1.2. Ежемесячное  денежное поощрение  в размере 25  процентов   должностного оклада.»</w:t>
      </w:r>
    </w:p>
    <w:p w:rsidR="002245DE" w:rsidRPr="002245DE" w:rsidRDefault="002245DE" w:rsidP="002245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>1.2 Пункт  3  в Приложении к «Положению  о денежном содержании лиц, замещающих выборные муниципальные должности и должности  муниципальной службы  муниципального образования Имангуловский сельсовет   и порядке его выплаты»  исключить.</w:t>
      </w:r>
    </w:p>
    <w:p w:rsidR="0009230F" w:rsidRPr="002245DE" w:rsidRDefault="00455752" w:rsidP="002245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 xml:space="preserve"> </w:t>
      </w:r>
      <w:r w:rsidR="00F166DC" w:rsidRPr="002245DE">
        <w:rPr>
          <w:rFonts w:ascii="Times New Roman" w:hAnsi="Times New Roman" w:cs="Times New Roman"/>
          <w:sz w:val="28"/>
          <w:szCs w:val="28"/>
        </w:rPr>
        <w:tab/>
      </w:r>
      <w:r w:rsidRPr="002245DE">
        <w:rPr>
          <w:rFonts w:ascii="Times New Roman" w:hAnsi="Times New Roman" w:cs="Times New Roman"/>
          <w:sz w:val="28"/>
          <w:szCs w:val="28"/>
        </w:rPr>
        <w:t>2</w:t>
      </w:r>
      <w:r w:rsidR="0009230F" w:rsidRPr="002245DE">
        <w:rPr>
          <w:rFonts w:ascii="Times New Roman" w:hAnsi="Times New Roman" w:cs="Times New Roman"/>
          <w:sz w:val="28"/>
          <w:szCs w:val="28"/>
        </w:rPr>
        <w:t>.</w:t>
      </w:r>
      <w:r w:rsidR="008B3716" w:rsidRPr="002245DE">
        <w:rPr>
          <w:rFonts w:ascii="Times New Roman" w:hAnsi="Times New Roman" w:cs="Times New Roman"/>
          <w:sz w:val="28"/>
          <w:szCs w:val="28"/>
        </w:rPr>
        <w:t xml:space="preserve"> </w:t>
      </w:r>
      <w:r w:rsidR="0009230F" w:rsidRPr="002245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  <w:r w:rsidR="0009230F" w:rsidRPr="002245DE">
        <w:rPr>
          <w:rFonts w:ascii="Times New Roman" w:hAnsi="Times New Roman" w:cs="Times New Roman"/>
          <w:sz w:val="28"/>
          <w:szCs w:val="28"/>
        </w:rPr>
        <w:tab/>
      </w:r>
    </w:p>
    <w:p w:rsidR="00455752" w:rsidRPr="002245DE" w:rsidRDefault="00455752" w:rsidP="002245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DE">
        <w:rPr>
          <w:rFonts w:ascii="Times New Roman" w:hAnsi="Times New Roman" w:cs="Times New Roman"/>
          <w:sz w:val="28"/>
          <w:szCs w:val="28"/>
        </w:rPr>
        <w:t>3.</w:t>
      </w:r>
      <w:r w:rsidR="008B3716" w:rsidRPr="002245DE">
        <w:rPr>
          <w:rFonts w:ascii="Times New Roman" w:hAnsi="Times New Roman" w:cs="Times New Roman"/>
          <w:sz w:val="28"/>
          <w:szCs w:val="28"/>
        </w:rPr>
        <w:t xml:space="preserve"> </w:t>
      </w:r>
      <w:r w:rsidRPr="002245DE">
        <w:rPr>
          <w:rFonts w:ascii="Times New Roman" w:hAnsi="Times New Roman" w:cs="Times New Roman"/>
          <w:sz w:val="28"/>
          <w:szCs w:val="28"/>
        </w:rPr>
        <w:t>Настоящее решение вступает в силу  со  дня его  официального  опубликования( обнародования)</w:t>
      </w:r>
      <w:r w:rsidR="00F166DC" w:rsidRPr="002245DE">
        <w:rPr>
          <w:rFonts w:ascii="Times New Roman" w:hAnsi="Times New Roman" w:cs="Times New Roman"/>
          <w:sz w:val="28"/>
          <w:szCs w:val="28"/>
        </w:rPr>
        <w:t>.</w:t>
      </w:r>
    </w:p>
    <w:p w:rsidR="00F166DC" w:rsidRPr="00F166DC" w:rsidRDefault="00F166DC" w:rsidP="00F166D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F166DC">
      <w:pPr>
        <w:pStyle w:val="aa"/>
        <w:rPr>
          <w:rFonts w:ascii="Times New Roman" w:hAnsi="Times New Roman" w:cs="Times New Roman"/>
          <w:sz w:val="28"/>
          <w:szCs w:val="28"/>
        </w:rPr>
      </w:pPr>
      <w:r w:rsidRPr="00F166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F166DC">
        <w:rPr>
          <w:rFonts w:ascii="Times New Roman" w:hAnsi="Times New Roman" w:cs="Times New Roman"/>
          <w:sz w:val="28"/>
          <w:szCs w:val="28"/>
        </w:rPr>
        <w:tab/>
      </w:r>
      <w:r w:rsidRPr="00F166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166D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B3716" w:rsidRPr="00F166DC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F166DC" w:rsidRPr="00F166DC" w:rsidRDefault="00F166DC" w:rsidP="00F166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9230F" w:rsidRPr="00F166DC" w:rsidRDefault="0009230F" w:rsidP="00F166DC">
      <w:pPr>
        <w:pStyle w:val="aa"/>
        <w:rPr>
          <w:rFonts w:ascii="Times New Roman" w:hAnsi="Times New Roman" w:cs="Times New Roman"/>
          <w:sz w:val="28"/>
          <w:szCs w:val="28"/>
        </w:rPr>
      </w:pPr>
      <w:r w:rsidRPr="00F166DC">
        <w:rPr>
          <w:rFonts w:ascii="Times New Roman" w:hAnsi="Times New Roman" w:cs="Times New Roman"/>
          <w:sz w:val="28"/>
          <w:szCs w:val="28"/>
        </w:rPr>
        <w:t>Разослано: прокуратуре,  постоянной комиссии</w:t>
      </w:r>
    </w:p>
    <w:p w:rsidR="00602EE3" w:rsidRPr="00F166DC" w:rsidRDefault="00602EE3" w:rsidP="00F166DC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F166DC" w:rsidRDefault="00602EE3" w:rsidP="00F166DC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F166DC" w:rsidRDefault="00602EE3" w:rsidP="00F166DC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F166DC" w:rsidRDefault="00602EE3" w:rsidP="00F166DC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F166DC" w:rsidRDefault="00602EE3" w:rsidP="00F166DC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sectPr w:rsidR="00602EE3" w:rsidRPr="00F166DC" w:rsidSect="00B33BCE">
      <w:headerReference w:type="default" r:id="rId6"/>
      <w:pgSz w:w="11906" w:h="16838"/>
      <w:pgMar w:top="1417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B3" w:rsidRDefault="00147AB3">
      <w:pPr>
        <w:spacing w:after="0" w:line="240" w:lineRule="auto"/>
      </w:pPr>
      <w:r>
        <w:separator/>
      </w:r>
    </w:p>
  </w:endnote>
  <w:endnote w:type="continuationSeparator" w:id="0">
    <w:p w:rsidR="00147AB3" w:rsidRDefault="001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B3" w:rsidRDefault="00147AB3">
      <w:pPr>
        <w:spacing w:after="0" w:line="240" w:lineRule="auto"/>
      </w:pPr>
      <w:r>
        <w:separator/>
      </w:r>
    </w:p>
  </w:footnote>
  <w:footnote w:type="continuationSeparator" w:id="0">
    <w:p w:rsidR="00147AB3" w:rsidRDefault="001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C66CE2">
        <w:pPr>
          <w:pStyle w:val="a3"/>
          <w:jc w:val="center"/>
        </w:pPr>
      </w:p>
    </w:sdtContent>
  </w:sdt>
  <w:p w:rsidR="00A35313" w:rsidRDefault="00147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9230F"/>
    <w:rsid w:val="000E440B"/>
    <w:rsid w:val="000E51BE"/>
    <w:rsid w:val="00142C63"/>
    <w:rsid w:val="00147AB3"/>
    <w:rsid w:val="00156CC9"/>
    <w:rsid w:val="00193308"/>
    <w:rsid w:val="001A7BFD"/>
    <w:rsid w:val="001B163D"/>
    <w:rsid w:val="001C6659"/>
    <w:rsid w:val="001D04A8"/>
    <w:rsid w:val="0022129C"/>
    <w:rsid w:val="002245DE"/>
    <w:rsid w:val="00225DB5"/>
    <w:rsid w:val="002D3A20"/>
    <w:rsid w:val="002D60BA"/>
    <w:rsid w:val="002E2582"/>
    <w:rsid w:val="002F0143"/>
    <w:rsid w:val="002F71F7"/>
    <w:rsid w:val="00302B1E"/>
    <w:rsid w:val="003455D3"/>
    <w:rsid w:val="003675DC"/>
    <w:rsid w:val="0038450F"/>
    <w:rsid w:val="003A3681"/>
    <w:rsid w:val="003E03A6"/>
    <w:rsid w:val="00450DEF"/>
    <w:rsid w:val="00453BB1"/>
    <w:rsid w:val="00455752"/>
    <w:rsid w:val="00491A13"/>
    <w:rsid w:val="004A6099"/>
    <w:rsid w:val="005F786C"/>
    <w:rsid w:val="00602EE3"/>
    <w:rsid w:val="00691D0C"/>
    <w:rsid w:val="007221BA"/>
    <w:rsid w:val="00727F34"/>
    <w:rsid w:val="007803E6"/>
    <w:rsid w:val="007A038C"/>
    <w:rsid w:val="00881193"/>
    <w:rsid w:val="008B3716"/>
    <w:rsid w:val="009B4422"/>
    <w:rsid w:val="00A676EF"/>
    <w:rsid w:val="00AE1EF2"/>
    <w:rsid w:val="00B00960"/>
    <w:rsid w:val="00B07E97"/>
    <w:rsid w:val="00B11F1C"/>
    <w:rsid w:val="00B267F1"/>
    <w:rsid w:val="00B31A69"/>
    <w:rsid w:val="00B33BCE"/>
    <w:rsid w:val="00B770BE"/>
    <w:rsid w:val="00B929E9"/>
    <w:rsid w:val="00BD1D72"/>
    <w:rsid w:val="00BE5CF8"/>
    <w:rsid w:val="00C24481"/>
    <w:rsid w:val="00C5061D"/>
    <w:rsid w:val="00C56587"/>
    <w:rsid w:val="00C66CE2"/>
    <w:rsid w:val="00C75713"/>
    <w:rsid w:val="00C964F9"/>
    <w:rsid w:val="00D124E7"/>
    <w:rsid w:val="00E150CC"/>
    <w:rsid w:val="00E4326D"/>
    <w:rsid w:val="00E97E6D"/>
    <w:rsid w:val="00EE0012"/>
    <w:rsid w:val="00F138A6"/>
    <w:rsid w:val="00F166DC"/>
    <w:rsid w:val="00F617CD"/>
    <w:rsid w:val="00F7062F"/>
    <w:rsid w:val="00F75512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230F"/>
    <w:rPr>
      <w:rFonts w:cs="Times New Roman"/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B0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E97"/>
  </w:style>
  <w:style w:type="paragraph" w:styleId="aa">
    <w:name w:val="No Spacing"/>
    <w:uiPriority w:val="1"/>
    <w:qFormat/>
    <w:rsid w:val="00F166DC"/>
    <w:pPr>
      <w:spacing w:after="0" w:line="240" w:lineRule="auto"/>
    </w:pPr>
  </w:style>
  <w:style w:type="paragraph" w:customStyle="1" w:styleId="ConsPlusTitle">
    <w:name w:val="ConsPlusTitle"/>
    <w:rsid w:val="0022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20</cp:revision>
  <cp:lastPrinted>2018-11-23T04:52:00Z</cp:lastPrinted>
  <dcterms:created xsi:type="dcterms:W3CDTF">2014-02-19T09:12:00Z</dcterms:created>
  <dcterms:modified xsi:type="dcterms:W3CDTF">2018-11-23T05:06:00Z</dcterms:modified>
</cp:coreProperties>
</file>